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888D0" w14:textId="77777777" w:rsidR="00D7758B" w:rsidRPr="00917910" w:rsidRDefault="00925DD1">
      <w:pPr>
        <w:rPr>
          <w:b/>
          <w:sz w:val="28"/>
          <w:szCs w:val="28"/>
        </w:rPr>
      </w:pPr>
      <w:r w:rsidRPr="00925DD1">
        <w:rPr>
          <w:b/>
          <w:noProof/>
          <w:sz w:val="28"/>
          <w:szCs w:val="28"/>
        </w:rPr>
        <w:drawing>
          <wp:inline distT="0" distB="0" distL="0" distR="0" wp14:anchorId="41F88911" wp14:editId="41F88912">
            <wp:extent cx="571500" cy="3905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F52" w:rsidRPr="00917910">
        <w:rPr>
          <w:b/>
          <w:sz w:val="28"/>
          <w:szCs w:val="28"/>
        </w:rPr>
        <w:t>Rubric for</w:t>
      </w:r>
      <w:r w:rsidR="009D5FA0">
        <w:rPr>
          <w:b/>
          <w:sz w:val="28"/>
          <w:szCs w:val="28"/>
        </w:rPr>
        <w:t xml:space="preserve"> Illustrated Report (Expository)</w:t>
      </w:r>
      <w:r w:rsidR="006134F0" w:rsidRPr="00917910">
        <w:rPr>
          <w:b/>
          <w:sz w:val="28"/>
          <w:szCs w:val="28"/>
        </w:rPr>
        <w:t xml:space="preserve"> – Grade 5    </w:t>
      </w:r>
      <w:r w:rsidR="00AE33BC" w:rsidRPr="00917910">
        <w:rPr>
          <w:b/>
          <w:sz w:val="28"/>
          <w:szCs w:val="28"/>
        </w:rPr>
        <w:t>Name __________________________________</w:t>
      </w:r>
    </w:p>
    <w:tbl>
      <w:tblPr>
        <w:tblW w:w="1449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1620"/>
        <w:gridCol w:w="3060"/>
        <w:gridCol w:w="2610"/>
        <w:gridCol w:w="3240"/>
        <w:gridCol w:w="3060"/>
      </w:tblGrid>
      <w:tr w:rsidR="009D5FA0" w:rsidRPr="00D45126" w14:paraId="41F888D7" w14:textId="77777777" w:rsidTr="002326BB">
        <w:trPr>
          <w:cantSplit/>
          <w:trHeight w:val="737"/>
        </w:trPr>
        <w:tc>
          <w:tcPr>
            <w:tcW w:w="900" w:type="dxa"/>
            <w:shd w:val="clear" w:color="auto" w:fill="BFBFBF" w:themeFill="background1" w:themeFillShade="BF"/>
            <w:textDirection w:val="btLr"/>
          </w:tcPr>
          <w:p w14:paraId="41F888D1" w14:textId="77777777" w:rsidR="009D5FA0" w:rsidRPr="00D45126" w:rsidRDefault="009D5FA0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</w:tcPr>
          <w:p w14:paraId="41F888D2" w14:textId="77777777" w:rsidR="009D5FA0" w:rsidRPr="00D45126" w:rsidRDefault="009D5FA0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BFBFBF" w:themeFill="background1" w:themeFillShade="BF"/>
          </w:tcPr>
          <w:p w14:paraId="41F888D3" w14:textId="77777777" w:rsidR="009D5FA0" w:rsidRPr="00BB7355" w:rsidRDefault="009D5FA0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41F888D4" w14:textId="77777777" w:rsidR="009D5FA0" w:rsidRPr="00BB7355" w:rsidRDefault="009D5FA0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41F888D5" w14:textId="77777777" w:rsidR="009D5FA0" w:rsidRPr="00BB7355" w:rsidRDefault="009D5FA0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14:paraId="41F888D6" w14:textId="77777777" w:rsidR="009D5FA0" w:rsidRPr="00521A71" w:rsidRDefault="009D5FA0" w:rsidP="00BC699E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9D5FA0" w:rsidRPr="00D45126" w14:paraId="41F888DE" w14:textId="77777777" w:rsidTr="002326BB">
        <w:trPr>
          <w:cantSplit/>
          <w:trHeight w:val="1160"/>
        </w:trPr>
        <w:tc>
          <w:tcPr>
            <w:tcW w:w="900" w:type="dxa"/>
            <w:vMerge w:val="restart"/>
            <w:shd w:val="clear" w:color="auto" w:fill="BFBFBF" w:themeFill="background1" w:themeFillShade="BF"/>
            <w:textDirection w:val="btLr"/>
          </w:tcPr>
          <w:p w14:paraId="41F888D8" w14:textId="77777777" w:rsidR="009D5FA0" w:rsidRPr="00D45126" w:rsidRDefault="009D5FA0" w:rsidP="00AE33BC">
            <w:pPr>
              <w:ind w:left="113" w:right="113" w:firstLine="0"/>
              <w:rPr>
                <w:b/>
                <w:sz w:val="28"/>
                <w:szCs w:val="28"/>
              </w:rPr>
            </w:pPr>
            <w:r w:rsidRPr="00D45126">
              <w:rPr>
                <w:b/>
                <w:sz w:val="28"/>
                <w:szCs w:val="28"/>
              </w:rPr>
              <w:t>Message/Meaning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1F888D9" w14:textId="77777777" w:rsidR="009D5FA0" w:rsidRPr="002326BB" w:rsidRDefault="009D5FA0">
            <w:pPr>
              <w:ind w:left="0" w:firstLine="0"/>
              <w:rPr>
                <w:b/>
                <w:sz w:val="24"/>
                <w:szCs w:val="24"/>
              </w:rPr>
            </w:pPr>
            <w:r w:rsidRPr="002326BB">
              <w:rPr>
                <w:b/>
                <w:sz w:val="24"/>
                <w:szCs w:val="24"/>
              </w:rPr>
              <w:t>Central idea or topic</w:t>
            </w:r>
          </w:p>
        </w:tc>
        <w:tc>
          <w:tcPr>
            <w:tcW w:w="3060" w:type="dxa"/>
          </w:tcPr>
          <w:p w14:paraId="41F888DA" w14:textId="77777777" w:rsidR="009D5FA0" w:rsidRPr="000C00AB" w:rsidRDefault="009D5FA0" w:rsidP="00D4512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topic is clear and developed in a way that is very engaging and unique.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41F888DB" w14:textId="77777777" w:rsidR="009D5FA0" w:rsidRPr="000C00AB" w:rsidRDefault="009D5FA0" w:rsidP="00D4512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have clarified your topic and developed your text around the central idea.</w:t>
            </w:r>
          </w:p>
        </w:tc>
        <w:tc>
          <w:tcPr>
            <w:tcW w:w="3240" w:type="dxa"/>
          </w:tcPr>
          <w:p w14:paraId="41F888DC" w14:textId="77777777" w:rsidR="009D5FA0" w:rsidRPr="000C00AB" w:rsidRDefault="009D5FA0" w:rsidP="000C00AB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have developed your text around a central idea but have been a little challenged in consistently supporting it. Remember why you are creating this expository piece.</w:t>
            </w:r>
          </w:p>
        </w:tc>
        <w:tc>
          <w:tcPr>
            <w:tcW w:w="3060" w:type="dxa"/>
          </w:tcPr>
          <w:p w14:paraId="41F888DD" w14:textId="77777777" w:rsidR="009D5FA0" w:rsidRPr="000C00AB" w:rsidRDefault="009D5FA0" w:rsidP="00D4512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you clarify and develop your idea so that others learn something new?</w:t>
            </w:r>
          </w:p>
        </w:tc>
      </w:tr>
      <w:tr w:rsidR="009D5FA0" w:rsidRPr="00D45126" w14:paraId="41F888F3" w14:textId="77777777" w:rsidTr="002326BB">
        <w:trPr>
          <w:cantSplit/>
          <w:trHeight w:val="1250"/>
        </w:trPr>
        <w:tc>
          <w:tcPr>
            <w:tcW w:w="900" w:type="dxa"/>
            <w:vMerge/>
            <w:shd w:val="clear" w:color="auto" w:fill="BFBFBF" w:themeFill="background1" w:themeFillShade="BF"/>
            <w:textDirection w:val="btLr"/>
          </w:tcPr>
          <w:p w14:paraId="41F888DF" w14:textId="77777777" w:rsidR="009D5FA0" w:rsidRPr="00D45126" w:rsidRDefault="009D5FA0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14:paraId="41F888E0" w14:textId="77777777" w:rsidR="009D5FA0" w:rsidRPr="002326BB" w:rsidRDefault="009D5FA0">
            <w:pPr>
              <w:ind w:left="0" w:firstLine="0"/>
              <w:rPr>
                <w:b/>
                <w:sz w:val="24"/>
                <w:szCs w:val="24"/>
              </w:rPr>
            </w:pPr>
            <w:r w:rsidRPr="002326BB">
              <w:rPr>
                <w:b/>
                <w:sz w:val="24"/>
                <w:szCs w:val="24"/>
              </w:rPr>
              <w:t>Awareness of audience and purpose</w:t>
            </w:r>
          </w:p>
        </w:tc>
        <w:tc>
          <w:tcPr>
            <w:tcW w:w="3060" w:type="dxa"/>
          </w:tcPr>
          <w:p w14:paraId="41F888E1" w14:textId="77777777" w:rsidR="009D5FA0" w:rsidRPr="00E06DD3" w:rsidRDefault="009D5FA0" w:rsidP="002326B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06DD3">
              <w:rPr>
                <w:rFonts w:asciiTheme="minorHAnsi" w:hAnsiTheme="minorHAnsi"/>
                <w:sz w:val="20"/>
                <w:szCs w:val="20"/>
              </w:rPr>
              <w:t xml:space="preserve">     The audience and </w:t>
            </w:r>
          </w:p>
          <w:p w14:paraId="41F888E2" w14:textId="77777777" w:rsidR="009D5FA0" w:rsidRDefault="009D5FA0" w:rsidP="002326B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purpose have</w:t>
            </w:r>
            <w:r w:rsidRPr="00E06DD3">
              <w:rPr>
                <w:rFonts w:asciiTheme="minorHAnsi" w:hAnsiTheme="minorHAnsi"/>
                <w:sz w:val="20"/>
                <w:szCs w:val="20"/>
              </w:rPr>
              <w:t xml:space="preserve"> obviously  been</w:t>
            </w:r>
          </w:p>
          <w:p w14:paraId="41F888E3" w14:textId="77777777" w:rsidR="009D5FA0" w:rsidRDefault="009D5FA0" w:rsidP="002326B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Pr="00E06DD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06DD3">
              <w:rPr>
                <w:rFonts w:asciiTheme="minorHAnsi" w:hAnsiTheme="minorHAnsi"/>
                <w:sz w:val="20"/>
                <w:szCs w:val="20"/>
              </w:rPr>
              <w:t xml:space="preserve">part of the pre- planning. </w:t>
            </w:r>
          </w:p>
          <w:p w14:paraId="41F888E4" w14:textId="77777777" w:rsidR="009D5FA0" w:rsidRDefault="009D5FA0" w:rsidP="002326B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Creation and development of </w:t>
            </w:r>
          </w:p>
          <w:p w14:paraId="41F888E5" w14:textId="77777777" w:rsidR="009D5FA0" w:rsidRPr="00D45126" w:rsidRDefault="009D5FA0" w:rsidP="002326BB">
            <w:pPr>
              <w:ind w:left="0" w:firstLine="0"/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the message </w:t>
            </w:r>
            <w:r w:rsidRPr="00E06DD3">
              <w:rPr>
                <w:rFonts w:asciiTheme="minorHAnsi" w:hAnsiTheme="minorHAnsi"/>
                <w:sz w:val="20"/>
                <w:szCs w:val="20"/>
              </w:rPr>
              <w:t>is strong.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41F888E6" w14:textId="77777777" w:rsidR="009D5FA0" w:rsidRPr="00E06DD3" w:rsidRDefault="009D5FA0" w:rsidP="006134F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06DD3">
              <w:rPr>
                <w:rFonts w:asciiTheme="minorHAnsi" w:hAnsiTheme="minorHAnsi"/>
                <w:sz w:val="20"/>
                <w:szCs w:val="20"/>
              </w:rPr>
              <w:t xml:space="preserve">     There is a clear </w:t>
            </w:r>
          </w:p>
          <w:p w14:paraId="41F888E7" w14:textId="77777777" w:rsidR="009D5FA0" w:rsidRPr="00E06DD3" w:rsidRDefault="009D5FA0" w:rsidP="006134F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06DD3">
              <w:rPr>
                <w:rFonts w:asciiTheme="minorHAnsi" w:hAnsiTheme="minorHAnsi"/>
                <w:sz w:val="20"/>
                <w:szCs w:val="20"/>
              </w:rPr>
              <w:t xml:space="preserve">     understanding of who</w:t>
            </w:r>
          </w:p>
          <w:p w14:paraId="41F888E8" w14:textId="77777777" w:rsidR="009D5FA0" w:rsidRPr="00E06DD3" w:rsidRDefault="009D5FA0" w:rsidP="006134F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06DD3">
              <w:rPr>
                <w:rFonts w:asciiTheme="minorHAnsi" w:hAnsiTheme="minorHAnsi"/>
                <w:sz w:val="20"/>
                <w:szCs w:val="20"/>
              </w:rPr>
              <w:t xml:space="preserve">      will be responding to </w:t>
            </w:r>
          </w:p>
          <w:p w14:paraId="41F888E9" w14:textId="77777777" w:rsidR="009D5FA0" w:rsidRPr="00E06DD3" w:rsidRDefault="009D5FA0" w:rsidP="006134F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06DD3">
              <w:rPr>
                <w:rFonts w:asciiTheme="minorHAnsi" w:hAnsiTheme="minorHAnsi"/>
                <w:sz w:val="20"/>
                <w:szCs w:val="20"/>
              </w:rPr>
              <w:t xml:space="preserve">     this </w:t>
            </w:r>
            <w:r>
              <w:rPr>
                <w:rFonts w:asciiTheme="minorHAnsi" w:hAnsiTheme="minorHAnsi"/>
                <w:sz w:val="20"/>
                <w:szCs w:val="20"/>
              </w:rPr>
              <w:t>text</w:t>
            </w:r>
            <w:r w:rsidRPr="00E06DD3">
              <w:rPr>
                <w:rFonts w:asciiTheme="minorHAnsi" w:hAnsiTheme="minorHAnsi"/>
                <w:sz w:val="20"/>
                <w:szCs w:val="20"/>
              </w:rPr>
              <w:t xml:space="preserve"> and why </w:t>
            </w:r>
          </w:p>
          <w:p w14:paraId="41F888EA" w14:textId="77777777" w:rsidR="009D5FA0" w:rsidRDefault="009D5FA0" w:rsidP="006134F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06DD3">
              <w:rPr>
                <w:rFonts w:asciiTheme="minorHAnsi" w:hAnsiTheme="minorHAnsi"/>
                <w:sz w:val="20"/>
                <w:szCs w:val="20"/>
              </w:rPr>
              <w:t xml:space="preserve">     the </w:t>
            </w:r>
            <w:r>
              <w:rPr>
                <w:rFonts w:asciiTheme="minorHAnsi" w:hAnsiTheme="minorHAnsi"/>
                <w:sz w:val="20"/>
                <w:szCs w:val="20"/>
              </w:rPr>
              <w:t>text has been</w:t>
            </w:r>
          </w:p>
          <w:p w14:paraId="41F888EB" w14:textId="77777777" w:rsidR="009D5FA0" w:rsidRPr="00D45126" w:rsidRDefault="009D5FA0" w:rsidP="006134F0">
            <w:pPr>
              <w:ind w:left="0" w:firstLine="0"/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created.</w:t>
            </w:r>
          </w:p>
        </w:tc>
        <w:tc>
          <w:tcPr>
            <w:tcW w:w="3240" w:type="dxa"/>
          </w:tcPr>
          <w:p w14:paraId="41F888EC" w14:textId="77777777" w:rsidR="009D5FA0" w:rsidRPr="00E06DD3" w:rsidRDefault="009D5FA0" w:rsidP="0079225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06DD3">
              <w:rPr>
                <w:rFonts w:asciiTheme="minorHAnsi" w:hAnsiTheme="minorHAnsi"/>
                <w:sz w:val="20"/>
                <w:szCs w:val="20"/>
              </w:rPr>
              <w:t xml:space="preserve">There is some </w:t>
            </w:r>
            <w:r>
              <w:rPr>
                <w:rFonts w:asciiTheme="minorHAnsi" w:hAnsiTheme="minorHAnsi"/>
                <w:sz w:val="20"/>
                <w:szCs w:val="20"/>
              </w:rPr>
              <w:t>difficulty with matching the text to the audience and reason for the text. Who are you creating this for and how can you meet their needs?</w:t>
            </w:r>
          </w:p>
          <w:p w14:paraId="41F888ED" w14:textId="77777777" w:rsidR="009D5FA0" w:rsidRPr="00D45126" w:rsidRDefault="009D5FA0" w:rsidP="006134F0">
            <w:pPr>
              <w:ind w:left="0" w:firstLine="0"/>
            </w:pPr>
          </w:p>
        </w:tc>
        <w:tc>
          <w:tcPr>
            <w:tcW w:w="3060" w:type="dxa"/>
          </w:tcPr>
          <w:p w14:paraId="41F888EE" w14:textId="77777777" w:rsidR="009D5FA0" w:rsidRPr="00E06DD3" w:rsidRDefault="009D5FA0" w:rsidP="006134F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Pr="00E06DD3">
              <w:rPr>
                <w:rFonts w:asciiTheme="minorHAnsi" w:hAnsiTheme="minorHAnsi"/>
                <w:sz w:val="20"/>
                <w:szCs w:val="20"/>
              </w:rPr>
              <w:t>Much more time needs</w:t>
            </w:r>
          </w:p>
          <w:p w14:paraId="41F888EF" w14:textId="77777777" w:rsidR="009D5FA0" w:rsidRPr="00E06DD3" w:rsidRDefault="009D5FA0" w:rsidP="006134F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06DD3">
              <w:rPr>
                <w:rFonts w:asciiTheme="minorHAnsi" w:hAnsiTheme="minorHAnsi"/>
                <w:sz w:val="20"/>
                <w:szCs w:val="20"/>
              </w:rPr>
              <w:t xml:space="preserve">    to be spend considering </w:t>
            </w:r>
          </w:p>
          <w:p w14:paraId="41F888F0" w14:textId="77777777" w:rsidR="009D5FA0" w:rsidRDefault="009D5FA0" w:rsidP="00925DD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06DD3">
              <w:rPr>
                <w:rFonts w:asciiTheme="minorHAnsi" w:hAnsiTheme="minorHAnsi"/>
                <w:sz w:val="20"/>
                <w:szCs w:val="20"/>
              </w:rPr>
              <w:t xml:space="preserve">   the purpose of  </w:t>
            </w:r>
            <w:r>
              <w:rPr>
                <w:rFonts w:asciiTheme="minorHAnsi" w:hAnsiTheme="minorHAnsi"/>
                <w:sz w:val="20"/>
                <w:szCs w:val="20"/>
              </w:rPr>
              <w:t>expository</w:t>
            </w:r>
            <w:r w:rsidRPr="00E06DD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1F888F1" w14:textId="77777777" w:rsidR="009D5FA0" w:rsidRDefault="009D5FA0" w:rsidP="00925DD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E06DD3">
              <w:rPr>
                <w:rFonts w:asciiTheme="minorHAnsi" w:hAnsiTheme="minorHAnsi"/>
                <w:sz w:val="20"/>
                <w:szCs w:val="20"/>
              </w:rPr>
              <w:t>writing and who the audience is</w:t>
            </w:r>
          </w:p>
          <w:p w14:paraId="41F888F2" w14:textId="77777777" w:rsidR="009D5FA0" w:rsidRPr="00D45126" w:rsidRDefault="009D5FA0" w:rsidP="00925DD1">
            <w:pPr>
              <w:ind w:left="0" w:firstLine="0"/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06DD3">
              <w:rPr>
                <w:rFonts w:asciiTheme="minorHAnsi" w:hAnsiTheme="minorHAnsi"/>
                <w:sz w:val="20"/>
                <w:szCs w:val="20"/>
              </w:rPr>
              <w:t xml:space="preserve"> for this text form.</w:t>
            </w:r>
          </w:p>
        </w:tc>
      </w:tr>
      <w:tr w:rsidR="009D5FA0" w:rsidRPr="00D45126" w14:paraId="41F888FA" w14:textId="77777777" w:rsidTr="002326BB">
        <w:trPr>
          <w:cantSplit/>
          <w:trHeight w:val="975"/>
        </w:trPr>
        <w:tc>
          <w:tcPr>
            <w:tcW w:w="900" w:type="dxa"/>
            <w:vMerge w:val="restart"/>
            <w:shd w:val="clear" w:color="auto" w:fill="BFBFBF" w:themeFill="background1" w:themeFillShade="BF"/>
            <w:textDirection w:val="btLr"/>
          </w:tcPr>
          <w:p w14:paraId="41F888F4" w14:textId="77777777" w:rsidR="009D5FA0" w:rsidRPr="00D45126" w:rsidRDefault="009D5FA0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D45126">
              <w:rPr>
                <w:b/>
                <w:sz w:val="28"/>
                <w:szCs w:val="28"/>
              </w:rPr>
              <w:t>Organization and Coherence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1F888F5" w14:textId="77777777" w:rsidR="009D5FA0" w:rsidRPr="002326BB" w:rsidRDefault="009D5FA0">
            <w:pPr>
              <w:ind w:left="0" w:firstLine="0"/>
              <w:rPr>
                <w:b/>
                <w:sz w:val="24"/>
                <w:szCs w:val="24"/>
              </w:rPr>
            </w:pPr>
            <w:r w:rsidRPr="002326BB">
              <w:rPr>
                <w:b/>
                <w:sz w:val="24"/>
                <w:szCs w:val="24"/>
              </w:rPr>
              <w:t>Introductions and conclusions</w:t>
            </w:r>
          </w:p>
        </w:tc>
        <w:tc>
          <w:tcPr>
            <w:tcW w:w="3060" w:type="dxa"/>
          </w:tcPr>
          <w:p w14:paraId="41F888F6" w14:textId="77777777" w:rsidR="009D5FA0" w:rsidRPr="00E06DD3" w:rsidRDefault="009D5FA0" w:rsidP="00B01C0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06DD3">
              <w:rPr>
                <w:rFonts w:asciiTheme="minorHAnsi" w:hAnsiTheme="minorHAnsi"/>
                <w:sz w:val="20"/>
                <w:szCs w:val="20"/>
              </w:rPr>
              <w:t xml:space="preserve">   The introduction was highly engaging and the conclusion confid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ently summarized the </w:t>
            </w:r>
            <w:r w:rsidRPr="00E06DD3">
              <w:rPr>
                <w:rFonts w:asciiTheme="minorHAnsi" w:hAnsiTheme="minorHAnsi"/>
                <w:sz w:val="20"/>
                <w:szCs w:val="20"/>
              </w:rPr>
              <w:t>points.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41F888F7" w14:textId="77777777" w:rsidR="009D5FA0" w:rsidRPr="00E06DD3" w:rsidRDefault="009D5FA0" w:rsidP="0079225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06DD3">
              <w:rPr>
                <w:rFonts w:asciiTheme="minorHAnsi" w:hAnsiTheme="minorHAnsi"/>
                <w:sz w:val="20"/>
                <w:szCs w:val="20"/>
              </w:rPr>
              <w:t>The intro</w:t>
            </w:r>
            <w:r>
              <w:rPr>
                <w:rFonts w:asciiTheme="minorHAnsi" w:hAnsiTheme="minorHAnsi"/>
                <w:sz w:val="20"/>
                <w:szCs w:val="20"/>
              </w:rPr>
              <w:t>duction established the message</w:t>
            </w:r>
            <w:r w:rsidRPr="00E06DD3">
              <w:rPr>
                <w:rFonts w:asciiTheme="minorHAnsi" w:hAnsiTheme="minorHAnsi"/>
                <w:sz w:val="20"/>
                <w:szCs w:val="20"/>
              </w:rPr>
              <w:t xml:space="preserve"> and the conclusion clarified the reason for </w:t>
            </w:r>
            <w:r>
              <w:rPr>
                <w:rFonts w:asciiTheme="minorHAnsi" w:hAnsiTheme="minorHAnsi"/>
                <w:sz w:val="20"/>
                <w:szCs w:val="20"/>
              </w:rPr>
              <w:t>the text</w:t>
            </w:r>
            <w:r w:rsidRPr="00E06DD3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14:paraId="41F888F8" w14:textId="77777777" w:rsidR="009D5FA0" w:rsidRPr="00E06DD3" w:rsidRDefault="009D5FA0" w:rsidP="00B01C0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06DD3">
              <w:rPr>
                <w:rFonts w:asciiTheme="minorHAnsi" w:hAnsiTheme="minorHAnsi"/>
                <w:sz w:val="20"/>
                <w:szCs w:val="20"/>
              </w:rPr>
              <w:t>More time needs to be spent developing the introduction and conclusion so they co</w:t>
            </w:r>
            <w:r>
              <w:rPr>
                <w:rFonts w:asciiTheme="minorHAnsi" w:hAnsiTheme="minorHAnsi"/>
                <w:sz w:val="20"/>
                <w:szCs w:val="20"/>
              </w:rPr>
              <w:t>ntribute to the overall message</w:t>
            </w:r>
            <w:r w:rsidRPr="00E06DD3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060" w:type="dxa"/>
          </w:tcPr>
          <w:p w14:paraId="41F888F9" w14:textId="77777777" w:rsidR="009D5FA0" w:rsidRPr="00E06DD3" w:rsidRDefault="009D5FA0" w:rsidP="00B01C0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06DD3">
              <w:rPr>
                <w:rFonts w:asciiTheme="minorHAnsi" w:hAnsiTheme="minorHAnsi"/>
                <w:sz w:val="20"/>
                <w:szCs w:val="20"/>
              </w:rPr>
              <w:t>Much more time should be spent considering the best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ways to construct an expository </w:t>
            </w:r>
            <w:r w:rsidRPr="00E06DD3">
              <w:rPr>
                <w:rFonts w:asciiTheme="minorHAnsi" w:hAnsiTheme="minorHAnsi"/>
                <w:sz w:val="20"/>
                <w:szCs w:val="20"/>
              </w:rPr>
              <w:t>text.</w:t>
            </w:r>
          </w:p>
        </w:tc>
      </w:tr>
      <w:tr w:rsidR="009D5FA0" w:rsidRPr="00D45126" w14:paraId="41F88901" w14:textId="77777777" w:rsidTr="002326BB">
        <w:trPr>
          <w:cantSplit/>
          <w:trHeight w:val="960"/>
        </w:trPr>
        <w:tc>
          <w:tcPr>
            <w:tcW w:w="900" w:type="dxa"/>
            <w:vMerge/>
            <w:shd w:val="clear" w:color="auto" w:fill="BFBFBF" w:themeFill="background1" w:themeFillShade="BF"/>
            <w:textDirection w:val="btLr"/>
          </w:tcPr>
          <w:p w14:paraId="41F888FB" w14:textId="77777777" w:rsidR="009D5FA0" w:rsidRPr="00D45126" w:rsidRDefault="009D5FA0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14:paraId="41F888FC" w14:textId="77777777" w:rsidR="009D5FA0" w:rsidRPr="002326BB" w:rsidRDefault="009D5FA0">
            <w:pPr>
              <w:ind w:left="0" w:firstLine="0"/>
              <w:rPr>
                <w:b/>
                <w:sz w:val="24"/>
                <w:szCs w:val="24"/>
              </w:rPr>
            </w:pPr>
            <w:r w:rsidRPr="002326BB">
              <w:rPr>
                <w:b/>
                <w:sz w:val="24"/>
                <w:szCs w:val="24"/>
              </w:rPr>
              <w:t>Logical sequence</w:t>
            </w:r>
          </w:p>
        </w:tc>
        <w:tc>
          <w:tcPr>
            <w:tcW w:w="3060" w:type="dxa"/>
          </w:tcPr>
          <w:p w14:paraId="41F888FD" w14:textId="77777777" w:rsidR="009D5FA0" w:rsidRPr="008C150C" w:rsidRDefault="009D5FA0">
            <w:pPr>
              <w:ind w:left="0" w:firstLine="0"/>
              <w:rPr>
                <w:sz w:val="20"/>
                <w:szCs w:val="20"/>
              </w:rPr>
            </w:pPr>
            <w:r w:rsidRPr="00E06DD3">
              <w:rPr>
                <w:rFonts w:asciiTheme="minorHAnsi" w:hAnsiTheme="minorHAnsi"/>
                <w:sz w:val="20"/>
                <w:szCs w:val="20"/>
              </w:rPr>
              <w:t xml:space="preserve">The sequence was </w:t>
            </w:r>
            <w:r>
              <w:rPr>
                <w:rFonts w:asciiTheme="minorHAnsi" w:hAnsiTheme="minorHAnsi"/>
                <w:sz w:val="20"/>
                <w:szCs w:val="20"/>
              </w:rPr>
              <w:t>organized so that one informational</w:t>
            </w:r>
            <w:r w:rsidRPr="00E06DD3">
              <w:rPr>
                <w:rFonts w:asciiTheme="minorHAnsi" w:hAnsiTheme="minorHAnsi"/>
                <w:sz w:val="20"/>
                <w:szCs w:val="20"/>
              </w:rPr>
              <w:t xml:space="preserve"> point led to another in a way that was impactful and convincing.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41F888FE" w14:textId="77777777" w:rsidR="009D5FA0" w:rsidRPr="00E06DD3" w:rsidRDefault="009D5FA0" w:rsidP="00B01C0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06DD3">
              <w:rPr>
                <w:rFonts w:asciiTheme="minorHAnsi" w:hAnsiTheme="minorHAnsi"/>
                <w:sz w:val="20"/>
                <w:szCs w:val="20"/>
              </w:rPr>
              <w:t>The sequence was logi</w:t>
            </w:r>
            <w:r>
              <w:rPr>
                <w:rFonts w:asciiTheme="minorHAnsi" w:hAnsiTheme="minorHAnsi"/>
                <w:sz w:val="20"/>
                <w:szCs w:val="20"/>
              </w:rPr>
              <w:t>cal and established the informative message</w:t>
            </w:r>
            <w:r w:rsidRPr="00E06DD3">
              <w:rPr>
                <w:rFonts w:asciiTheme="minorHAnsi" w:hAnsiTheme="minorHAnsi"/>
                <w:sz w:val="20"/>
                <w:szCs w:val="20"/>
              </w:rPr>
              <w:t xml:space="preserve"> well.</w:t>
            </w:r>
          </w:p>
        </w:tc>
        <w:tc>
          <w:tcPr>
            <w:tcW w:w="3240" w:type="dxa"/>
          </w:tcPr>
          <w:p w14:paraId="41F888FF" w14:textId="77777777" w:rsidR="009D5FA0" w:rsidRPr="00E06DD3" w:rsidRDefault="009D5FA0" w:rsidP="00B01C0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06DD3">
              <w:rPr>
                <w:rFonts w:asciiTheme="minorHAnsi" w:hAnsiTheme="minorHAnsi"/>
                <w:sz w:val="20"/>
                <w:szCs w:val="20"/>
              </w:rPr>
              <w:t>With assistance, the sequencing was logical but more time could be spent pl</w:t>
            </w:r>
            <w:r>
              <w:rPr>
                <w:rFonts w:asciiTheme="minorHAnsi" w:hAnsiTheme="minorHAnsi"/>
                <w:sz w:val="20"/>
                <w:szCs w:val="20"/>
              </w:rPr>
              <w:t>anning how to be informative in the best way possible</w:t>
            </w:r>
            <w:r w:rsidRPr="00E06DD3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060" w:type="dxa"/>
          </w:tcPr>
          <w:p w14:paraId="41F88900" w14:textId="77777777" w:rsidR="009D5FA0" w:rsidRPr="00E06DD3" w:rsidRDefault="009D5FA0" w:rsidP="0079225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Even with assistance, the</w:t>
            </w:r>
            <w:r w:rsidRPr="00E06DD3">
              <w:rPr>
                <w:rFonts w:asciiTheme="minorHAnsi" w:hAnsiTheme="minorHAnsi"/>
                <w:sz w:val="20"/>
                <w:szCs w:val="20"/>
              </w:rPr>
              <w:t xml:space="preserve"> text was not logical or well-developed. </w:t>
            </w:r>
            <w:r>
              <w:rPr>
                <w:rFonts w:asciiTheme="minorHAnsi" w:hAnsiTheme="minorHAnsi"/>
                <w:sz w:val="20"/>
                <w:szCs w:val="20"/>
              </w:rPr>
              <w:t>What are you trying to communicate and how can you best do that?</w:t>
            </w:r>
          </w:p>
        </w:tc>
      </w:tr>
      <w:tr w:rsidR="009D5FA0" w:rsidRPr="00D45126" w14:paraId="41F88908" w14:textId="77777777" w:rsidTr="002326BB">
        <w:trPr>
          <w:cantSplit/>
          <w:trHeight w:val="1313"/>
        </w:trPr>
        <w:tc>
          <w:tcPr>
            <w:tcW w:w="900" w:type="dxa"/>
            <w:vMerge w:val="restart"/>
            <w:shd w:val="clear" w:color="auto" w:fill="BFBFBF" w:themeFill="background1" w:themeFillShade="BF"/>
            <w:textDirection w:val="btLr"/>
          </w:tcPr>
          <w:p w14:paraId="41F88902" w14:textId="77777777" w:rsidR="009D5FA0" w:rsidRPr="00D45126" w:rsidRDefault="009D5FA0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D45126">
              <w:rPr>
                <w:b/>
                <w:sz w:val="28"/>
                <w:szCs w:val="28"/>
              </w:rPr>
              <w:t>Style and Language Choices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1F88903" w14:textId="77777777" w:rsidR="009D5FA0" w:rsidRPr="002326BB" w:rsidRDefault="009D5FA0" w:rsidP="00AB2DF4">
            <w:pPr>
              <w:ind w:left="0" w:firstLine="0"/>
              <w:rPr>
                <w:b/>
                <w:sz w:val="24"/>
                <w:szCs w:val="24"/>
              </w:rPr>
            </w:pPr>
            <w:r w:rsidRPr="002326BB"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3060" w:type="dxa"/>
          </w:tcPr>
          <w:p w14:paraId="41F88904" w14:textId="77777777" w:rsidR="009D5FA0" w:rsidRPr="00E06DD3" w:rsidRDefault="009D5FA0" w:rsidP="00792250">
            <w:pPr>
              <w:ind w:left="360"/>
              <w:rPr>
                <w:rFonts w:asciiTheme="minorHAnsi" w:hAnsiTheme="minorHAnsi" w:cs="Arial"/>
                <w:sz w:val="20"/>
                <w:szCs w:val="20"/>
              </w:rPr>
            </w:pPr>
            <w:r w:rsidRPr="00E06DD3">
              <w:rPr>
                <w:rFonts w:asciiTheme="minorHAnsi" w:hAnsiTheme="minorHAnsi" w:cs="Arial"/>
                <w:sz w:val="20"/>
                <w:szCs w:val="20"/>
              </w:rPr>
              <w:t xml:space="preserve">       The many </w:t>
            </w:r>
            <w:r>
              <w:rPr>
                <w:rFonts w:asciiTheme="minorHAnsi" w:hAnsiTheme="minorHAnsi" w:cs="Arial"/>
                <w:sz w:val="20"/>
                <w:szCs w:val="20"/>
              </w:rPr>
              <w:t>details</w:t>
            </w:r>
            <w:r w:rsidRPr="00E06DD3">
              <w:rPr>
                <w:rFonts w:asciiTheme="minorHAnsi" w:hAnsiTheme="minorHAnsi" w:cs="Arial"/>
                <w:sz w:val="20"/>
                <w:szCs w:val="20"/>
              </w:rPr>
              <w:t>, facts, and expert opini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ons given, develop the message </w:t>
            </w:r>
            <w:r w:rsidRPr="00E06DD3">
              <w:rPr>
                <w:rFonts w:asciiTheme="minorHAnsi" w:hAnsiTheme="minorHAnsi" w:cs="Arial"/>
                <w:sz w:val="20"/>
                <w:szCs w:val="20"/>
              </w:rPr>
              <w:t>thoroughly.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The illustrations enhance the message.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41F88905" w14:textId="77777777" w:rsidR="009D5FA0" w:rsidRPr="00E06DD3" w:rsidRDefault="009D5FA0" w:rsidP="00B01C07">
            <w:pPr>
              <w:ind w:left="3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Overall message </w:t>
            </w:r>
            <w:r w:rsidRPr="00E06DD3">
              <w:rPr>
                <w:rFonts w:asciiTheme="minorHAnsi" w:hAnsiTheme="minorHAnsi" w:cs="Arial"/>
                <w:sz w:val="20"/>
                <w:szCs w:val="20"/>
              </w:rPr>
              <w:t>has been s</w:t>
            </w:r>
            <w:r>
              <w:rPr>
                <w:rFonts w:asciiTheme="minorHAnsi" w:hAnsiTheme="minorHAnsi" w:cs="Arial"/>
                <w:sz w:val="20"/>
                <w:szCs w:val="20"/>
              </w:rPr>
              <w:t>upported with a number of detail</w:t>
            </w:r>
            <w:r w:rsidRPr="00E06DD3">
              <w:rPr>
                <w:rFonts w:asciiTheme="minorHAnsi" w:hAnsiTheme="minorHAnsi" w:cs="Arial"/>
                <w:sz w:val="20"/>
                <w:szCs w:val="20"/>
              </w:rPr>
              <w:t>s, facts, and opinions.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The illustrations support the message.</w:t>
            </w:r>
          </w:p>
        </w:tc>
        <w:tc>
          <w:tcPr>
            <w:tcW w:w="3240" w:type="dxa"/>
          </w:tcPr>
          <w:p w14:paraId="41F88906" w14:textId="77777777" w:rsidR="009D5FA0" w:rsidRPr="00E06DD3" w:rsidRDefault="009D5FA0" w:rsidP="00792250">
            <w:pPr>
              <w:ind w:left="360"/>
              <w:rPr>
                <w:rFonts w:asciiTheme="minorHAnsi" w:hAnsiTheme="minorHAnsi" w:cs="Arial"/>
                <w:sz w:val="20"/>
                <w:szCs w:val="20"/>
              </w:rPr>
            </w:pPr>
            <w:r w:rsidRPr="00E06DD3">
              <w:rPr>
                <w:rFonts w:asciiTheme="minorHAnsi" w:hAnsiTheme="minorHAnsi" w:cs="Arial"/>
                <w:sz w:val="20"/>
                <w:szCs w:val="20"/>
              </w:rPr>
              <w:t xml:space="preserve">    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 More convincing details</w:t>
            </w:r>
            <w:r w:rsidRPr="00E06DD3">
              <w:rPr>
                <w:rFonts w:asciiTheme="minorHAnsi" w:hAnsiTheme="minorHAnsi" w:cs="Arial"/>
                <w:sz w:val="20"/>
                <w:szCs w:val="20"/>
              </w:rPr>
              <w:t>, facts, and opinio</w:t>
            </w:r>
            <w:r>
              <w:rPr>
                <w:rFonts w:asciiTheme="minorHAnsi" w:hAnsiTheme="minorHAnsi" w:cs="Arial"/>
                <w:sz w:val="20"/>
                <w:szCs w:val="20"/>
              </w:rPr>
              <w:t>ns would strengthen the text</w:t>
            </w:r>
            <w:r w:rsidRPr="00E06DD3"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="Arial"/>
                <w:sz w:val="20"/>
                <w:szCs w:val="20"/>
              </w:rPr>
              <w:t>How can you make your work more informative? How can your illustrations help?</w:t>
            </w:r>
          </w:p>
        </w:tc>
        <w:tc>
          <w:tcPr>
            <w:tcW w:w="3060" w:type="dxa"/>
          </w:tcPr>
          <w:p w14:paraId="41F88907" w14:textId="77777777" w:rsidR="009D5FA0" w:rsidRPr="00E06DD3" w:rsidRDefault="009D5FA0" w:rsidP="00792250">
            <w:pPr>
              <w:ind w:left="360"/>
              <w:rPr>
                <w:rFonts w:asciiTheme="minorHAnsi" w:hAnsiTheme="minorHAnsi" w:cs="Arial"/>
                <w:sz w:val="20"/>
                <w:szCs w:val="20"/>
              </w:rPr>
            </w:pPr>
            <w:r w:rsidRPr="00E06DD3">
              <w:rPr>
                <w:rFonts w:asciiTheme="minorHAnsi" w:hAnsiTheme="minorHAnsi" w:cs="Arial"/>
                <w:sz w:val="20"/>
                <w:szCs w:val="20"/>
              </w:rPr>
              <w:t xml:space="preserve">       </w:t>
            </w:r>
            <w:r>
              <w:rPr>
                <w:rFonts w:asciiTheme="minorHAnsi" w:hAnsiTheme="minorHAnsi" w:cs="Arial"/>
                <w:sz w:val="20"/>
                <w:szCs w:val="20"/>
              </w:rPr>
              <w:t>Difficulty finding enough detail</w:t>
            </w:r>
            <w:r w:rsidRPr="00E06DD3">
              <w:rPr>
                <w:rFonts w:asciiTheme="minorHAnsi" w:hAnsiTheme="minorHAnsi" w:cs="Arial"/>
                <w:sz w:val="20"/>
                <w:szCs w:val="20"/>
              </w:rPr>
              <w:t xml:space="preserve">s, facts, </w:t>
            </w:r>
            <w:r>
              <w:rPr>
                <w:rFonts w:asciiTheme="minorHAnsi" w:hAnsiTheme="minorHAnsi" w:cs="Arial"/>
                <w:sz w:val="20"/>
                <w:szCs w:val="20"/>
              </w:rPr>
              <w:t>and opinions to establish the message</w:t>
            </w:r>
            <w:r w:rsidRPr="00E06DD3"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="Arial"/>
                <w:sz w:val="20"/>
                <w:szCs w:val="20"/>
              </w:rPr>
              <w:t>What are you trying to explain or inform? What illustrations will help you?</w:t>
            </w:r>
          </w:p>
        </w:tc>
      </w:tr>
      <w:tr w:rsidR="009D5FA0" w:rsidRPr="00D45126" w14:paraId="41F8890F" w14:textId="77777777" w:rsidTr="002326BB">
        <w:trPr>
          <w:cantSplit/>
          <w:trHeight w:val="1043"/>
        </w:trPr>
        <w:tc>
          <w:tcPr>
            <w:tcW w:w="900" w:type="dxa"/>
            <w:vMerge/>
            <w:shd w:val="clear" w:color="auto" w:fill="BFBFBF" w:themeFill="background1" w:themeFillShade="BF"/>
            <w:textDirection w:val="btLr"/>
          </w:tcPr>
          <w:p w14:paraId="41F88909" w14:textId="77777777" w:rsidR="009D5FA0" w:rsidRPr="00D45126" w:rsidRDefault="009D5FA0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14:paraId="41F8890A" w14:textId="77777777" w:rsidR="009D5FA0" w:rsidRPr="002326BB" w:rsidRDefault="009D5FA0" w:rsidP="00AB2DF4">
            <w:pPr>
              <w:ind w:left="360"/>
              <w:rPr>
                <w:b/>
                <w:sz w:val="24"/>
                <w:szCs w:val="24"/>
              </w:rPr>
            </w:pPr>
            <w:r w:rsidRPr="002326BB">
              <w:rPr>
                <w:b/>
                <w:sz w:val="24"/>
                <w:szCs w:val="24"/>
              </w:rPr>
              <w:t>Transitions</w:t>
            </w:r>
          </w:p>
        </w:tc>
        <w:tc>
          <w:tcPr>
            <w:tcW w:w="3060" w:type="dxa"/>
          </w:tcPr>
          <w:p w14:paraId="41F8890B" w14:textId="77777777" w:rsidR="009D5FA0" w:rsidRPr="00917910" w:rsidRDefault="009D5FA0" w:rsidP="00BD69B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have moved from one idea to the next smoothly, while building interest throughout. You have used a great variety of transitions.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41F8890C" w14:textId="77777777" w:rsidR="009D5FA0" w:rsidRPr="0091126A" w:rsidRDefault="009D5FA0" w:rsidP="00B218A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transition from one idea to the next without disrupting the flow.</w:t>
            </w:r>
          </w:p>
        </w:tc>
        <w:tc>
          <w:tcPr>
            <w:tcW w:w="3240" w:type="dxa"/>
          </w:tcPr>
          <w:p w14:paraId="41F8890D" w14:textId="77777777" w:rsidR="009D5FA0" w:rsidRPr="00487B0B" w:rsidRDefault="009D5FA0" w:rsidP="00B218A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words or phrases can you use that will make your text flow more smoothly?</w:t>
            </w:r>
          </w:p>
        </w:tc>
        <w:tc>
          <w:tcPr>
            <w:tcW w:w="3060" w:type="dxa"/>
          </w:tcPr>
          <w:p w14:paraId="41F8890E" w14:textId="77777777" w:rsidR="009D5FA0" w:rsidRPr="00917910" w:rsidRDefault="009D5FA0" w:rsidP="00B218A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you link your ideas so others can follow your message?</w:t>
            </w:r>
          </w:p>
        </w:tc>
      </w:tr>
    </w:tbl>
    <w:p w14:paraId="41F88910" w14:textId="77777777" w:rsidR="00AE33BC" w:rsidRPr="00AE33BC" w:rsidRDefault="00855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Feedback:</w:t>
      </w:r>
    </w:p>
    <w:sectPr w:rsidR="00AE33BC" w:rsidRPr="00AE33BC" w:rsidSect="00AE33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3BC"/>
    <w:rsid w:val="000C00AB"/>
    <w:rsid w:val="00187CB1"/>
    <w:rsid w:val="00194F52"/>
    <w:rsid w:val="001A4AB3"/>
    <w:rsid w:val="002326BB"/>
    <w:rsid w:val="003C4B4F"/>
    <w:rsid w:val="003E3DC4"/>
    <w:rsid w:val="004E31E1"/>
    <w:rsid w:val="00612689"/>
    <w:rsid w:val="006134F0"/>
    <w:rsid w:val="00792250"/>
    <w:rsid w:val="00855B32"/>
    <w:rsid w:val="008C150C"/>
    <w:rsid w:val="008D3875"/>
    <w:rsid w:val="00917910"/>
    <w:rsid w:val="00925DD1"/>
    <w:rsid w:val="009D5FA0"/>
    <w:rsid w:val="00AB2DF4"/>
    <w:rsid w:val="00AB7381"/>
    <w:rsid w:val="00AE33BC"/>
    <w:rsid w:val="00B218A7"/>
    <w:rsid w:val="00B34608"/>
    <w:rsid w:val="00BD69BA"/>
    <w:rsid w:val="00C935C5"/>
    <w:rsid w:val="00CC349B"/>
    <w:rsid w:val="00D45126"/>
    <w:rsid w:val="00D7758B"/>
    <w:rsid w:val="00E265BB"/>
    <w:rsid w:val="00F6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888D0"/>
  <w15:docId w15:val="{6E9AFA30-7038-41D1-B131-317563AA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BE922C3EB00C4693E1376334581A58" ma:contentTypeVersion="0" ma:contentTypeDescription="Create a new document." ma:contentTypeScope="" ma:versionID="05defca5327e9cdf60c22df2050c49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B5110F-CB6A-4197-A72B-F6DFACC2F162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</ds:schemaRefs>
</ds:datastoreItem>
</file>

<file path=customXml/itemProps2.xml><?xml version="1.0" encoding="utf-8"?>
<ds:datastoreItem xmlns:ds="http://schemas.openxmlformats.org/officeDocument/2006/customXml" ds:itemID="{F9AE8480-9694-4EF4-B7C0-554E8C724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1E6FD5-F1D2-4E2B-8EA7-33D0BA1192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2010-09-20T19:14:00Z</cp:lastPrinted>
  <dcterms:created xsi:type="dcterms:W3CDTF">2024-08-19T17:43:00Z</dcterms:created>
  <dcterms:modified xsi:type="dcterms:W3CDTF">2024-08-19T17:43:00Z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0x01010078BE922C3EB00C4693E1376334581A58</vt:lpwstr>
  </property>
</Properties>
</file>